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7C" w:rsidRDefault="00930783" w:rsidP="00AE567C">
      <w:bookmarkStart w:id="0" w:name="_Toc112204145"/>
      <w:r>
        <w:t xml:space="preserve">                                                                                                                                      </w:t>
      </w:r>
    </w:p>
    <w:p w:rsidR="00AE567C" w:rsidRDefault="00AE567C" w:rsidP="00AE567C"/>
    <w:p w:rsidR="00AE567C" w:rsidRPr="00AE567C" w:rsidRDefault="00AE567C" w:rsidP="00AE567C"/>
    <w:p w:rsidR="00930783" w:rsidRDefault="00930783" w:rsidP="00402F76">
      <w:pPr>
        <w:pStyle w:val="Heading2"/>
        <w:jc w:val="center"/>
        <w:rPr>
          <w:i w:val="0"/>
          <w:sz w:val="20"/>
          <w:szCs w:val="20"/>
        </w:rPr>
      </w:pPr>
      <w:r>
        <w:rPr>
          <w:bCs w:val="0"/>
          <w:i w:val="0"/>
          <w:noProof/>
          <w:sz w:val="20"/>
          <w:szCs w:val="20"/>
          <w:lang w:val="en-ZA" w:eastAsia="en-ZA"/>
        </w:rPr>
        <w:drawing>
          <wp:anchor distT="0" distB="0" distL="114300" distR="114300" simplePos="0" relativeHeight="251659264" behindDoc="0" locked="0" layoutInCell="1" allowOverlap="1" wp14:anchorId="2120B399" wp14:editId="7E96BBD6">
            <wp:simplePos x="0" y="0"/>
            <wp:positionH relativeFrom="column">
              <wp:posOffset>3715386</wp:posOffset>
            </wp:positionH>
            <wp:positionV relativeFrom="paragraph">
              <wp:posOffset>277288</wp:posOffset>
            </wp:positionV>
            <wp:extent cx="1414130" cy="1073889"/>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622" cy="1074262"/>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D515F9" w:rsidRDefault="00930783" w:rsidP="00402F76">
      <w:pPr>
        <w:pStyle w:val="Heading2"/>
        <w:jc w:val="center"/>
        <w:rPr>
          <w:i w:val="0"/>
          <w:sz w:val="36"/>
          <w:szCs w:val="36"/>
        </w:rPr>
      </w:pPr>
      <w:r w:rsidRPr="00D515F9">
        <w:rPr>
          <w:i w:val="0"/>
          <w:sz w:val="36"/>
          <w:szCs w:val="36"/>
        </w:rPr>
        <w:t>ERRATUM</w:t>
      </w:r>
    </w:p>
    <w:p w:rsidR="00C5203D" w:rsidRDefault="00C5203D" w:rsidP="00C5203D"/>
    <w:p w:rsidR="00C5203D" w:rsidRPr="00D515F9" w:rsidRDefault="00D515F9" w:rsidP="00C5203D">
      <w:pPr>
        <w:jc w:val="center"/>
        <w:rPr>
          <w:rFonts w:ascii="Arial" w:hAnsi="Arial" w:cs="Arial"/>
          <w:b/>
          <w:sz w:val="24"/>
          <w:szCs w:val="24"/>
        </w:rPr>
      </w:pPr>
      <w:proofErr w:type="gramStart"/>
      <w:r w:rsidRPr="00D515F9">
        <w:rPr>
          <w:rFonts w:ascii="Arial" w:hAnsi="Arial" w:cs="Arial"/>
          <w:b/>
          <w:sz w:val="24"/>
          <w:szCs w:val="24"/>
        </w:rPr>
        <w:t>BID NO.</w:t>
      </w:r>
      <w:proofErr w:type="gramEnd"/>
      <w:r w:rsidRPr="00D515F9">
        <w:rPr>
          <w:rFonts w:ascii="Arial" w:hAnsi="Arial" w:cs="Arial"/>
          <w:b/>
          <w:sz w:val="24"/>
          <w:szCs w:val="24"/>
        </w:rPr>
        <w:t xml:space="preserve"> </w:t>
      </w:r>
      <w:r w:rsidR="001836D2">
        <w:rPr>
          <w:rFonts w:ascii="Arial" w:hAnsi="Arial" w:cs="Arial"/>
          <w:b/>
          <w:sz w:val="24"/>
          <w:szCs w:val="24"/>
        </w:rPr>
        <w:t>A063-2014/15</w:t>
      </w:r>
    </w:p>
    <w:p w:rsidR="00B10CD7" w:rsidRPr="00C5203D" w:rsidRDefault="00B10CD7" w:rsidP="00B10CD7">
      <w:pPr>
        <w:rPr>
          <w:rFonts w:ascii="Arial" w:hAnsi="Arial" w:cs="Arial"/>
          <w:sz w:val="24"/>
          <w:szCs w:val="24"/>
        </w:rPr>
      </w:pPr>
    </w:p>
    <w:p w:rsidR="00402F76" w:rsidRPr="00C5203D" w:rsidRDefault="00402F76" w:rsidP="00402F76">
      <w:pPr>
        <w:jc w:val="center"/>
        <w:rPr>
          <w:rFonts w:ascii="Arial" w:hAnsi="Arial" w:cs="Arial"/>
          <w:b/>
          <w:sz w:val="24"/>
          <w:szCs w:val="24"/>
        </w:rPr>
      </w:pPr>
      <w:r w:rsidRPr="00C5203D">
        <w:rPr>
          <w:rFonts w:ascii="Arial" w:hAnsi="Arial" w:cs="Arial"/>
          <w:b/>
          <w:sz w:val="24"/>
          <w:szCs w:val="24"/>
        </w:rPr>
        <w:t>NEWCASTLE MUNICIPALITY</w:t>
      </w:r>
    </w:p>
    <w:p w:rsidR="00402F76" w:rsidRPr="00C5203D" w:rsidRDefault="00402F76" w:rsidP="00402F76">
      <w:pPr>
        <w:jc w:val="center"/>
        <w:rPr>
          <w:rFonts w:ascii="Arial" w:hAnsi="Arial" w:cs="Arial"/>
          <w:b/>
          <w:sz w:val="24"/>
          <w:szCs w:val="24"/>
        </w:rPr>
      </w:pPr>
    </w:p>
    <w:p w:rsidR="00B10CD7" w:rsidRPr="00C5203D" w:rsidRDefault="00B10CD7" w:rsidP="00402F76">
      <w:pPr>
        <w:jc w:val="center"/>
        <w:rPr>
          <w:rFonts w:ascii="Arial" w:hAnsi="Arial" w:cs="Arial"/>
          <w:b/>
          <w:sz w:val="24"/>
          <w:szCs w:val="24"/>
        </w:rPr>
      </w:pPr>
    </w:p>
    <w:p w:rsidR="00402F76" w:rsidRPr="00C5203D" w:rsidRDefault="00402F76" w:rsidP="00402F76">
      <w:pPr>
        <w:pStyle w:val="BodyText"/>
        <w:rPr>
          <w:rFonts w:cs="Arial"/>
          <w:sz w:val="24"/>
        </w:rPr>
      </w:pPr>
      <w:r w:rsidRPr="00C5203D">
        <w:rPr>
          <w:rFonts w:cs="Arial"/>
          <w:sz w:val="24"/>
        </w:rPr>
        <w:t>The Newca</w:t>
      </w:r>
      <w:r w:rsidR="00930783" w:rsidRPr="00C5203D">
        <w:rPr>
          <w:rFonts w:cs="Arial"/>
          <w:sz w:val="24"/>
        </w:rPr>
        <w:t>stle Municipality hereby issue an erratum</w:t>
      </w:r>
      <w:r w:rsidRPr="00C5203D">
        <w:rPr>
          <w:rFonts w:cs="Arial"/>
          <w:sz w:val="24"/>
        </w:rPr>
        <w:t xml:space="preserve"> for the below </w:t>
      </w:r>
      <w:r w:rsidR="00930783" w:rsidRPr="00C5203D">
        <w:rPr>
          <w:rFonts w:cs="Arial"/>
          <w:sz w:val="24"/>
        </w:rPr>
        <w:t>mentioned project which</w:t>
      </w:r>
      <w:r w:rsidR="00C5203D" w:rsidRPr="00C5203D">
        <w:rPr>
          <w:rFonts w:cs="Arial"/>
          <w:sz w:val="24"/>
        </w:rPr>
        <w:t xml:space="preserve"> was advertised on</w:t>
      </w:r>
      <w:r w:rsidR="00D515F9">
        <w:rPr>
          <w:rFonts w:cs="Arial"/>
          <w:sz w:val="24"/>
        </w:rPr>
        <w:t xml:space="preserve"> </w:t>
      </w:r>
      <w:r w:rsidR="001836D2">
        <w:rPr>
          <w:rFonts w:cs="Arial"/>
          <w:sz w:val="24"/>
        </w:rPr>
        <w:t xml:space="preserve">the Newcastle website on </w:t>
      </w:r>
      <w:r w:rsidR="00314BEC">
        <w:rPr>
          <w:rFonts w:cs="Arial"/>
          <w:sz w:val="24"/>
        </w:rPr>
        <w:t xml:space="preserve">16/10/2014 </w:t>
      </w:r>
      <w:r w:rsidR="00D515F9">
        <w:rPr>
          <w:rFonts w:cs="Arial"/>
          <w:sz w:val="24"/>
        </w:rPr>
        <w:t xml:space="preserve">the </w:t>
      </w:r>
      <w:proofErr w:type="spellStart"/>
      <w:r w:rsidR="00930783" w:rsidRPr="00C5203D">
        <w:rPr>
          <w:rFonts w:cs="Arial"/>
          <w:sz w:val="24"/>
        </w:rPr>
        <w:t>Ilanga</w:t>
      </w:r>
      <w:proofErr w:type="spellEnd"/>
      <w:r w:rsidR="001836D2">
        <w:rPr>
          <w:rFonts w:cs="Arial"/>
          <w:sz w:val="24"/>
        </w:rPr>
        <w:t xml:space="preserve"> on</w:t>
      </w:r>
      <w:r w:rsidR="00314BEC">
        <w:rPr>
          <w:rFonts w:cs="Arial"/>
          <w:sz w:val="24"/>
        </w:rPr>
        <w:t xml:space="preserve"> </w:t>
      </w:r>
      <w:r w:rsidR="0007400B">
        <w:rPr>
          <w:rFonts w:cs="Arial"/>
          <w:sz w:val="24"/>
        </w:rPr>
        <w:t>20/10/</w:t>
      </w:r>
      <w:r w:rsidR="00D515F9">
        <w:rPr>
          <w:rFonts w:cs="Arial"/>
          <w:sz w:val="24"/>
        </w:rPr>
        <w:t>2014</w:t>
      </w:r>
      <w:r w:rsidR="00314BEC">
        <w:rPr>
          <w:rFonts w:cs="Arial"/>
          <w:sz w:val="24"/>
        </w:rPr>
        <w:t xml:space="preserve"> respectively</w:t>
      </w:r>
      <w:r w:rsidR="00D515F9">
        <w:rPr>
          <w:rFonts w:cs="Arial"/>
          <w:sz w:val="24"/>
        </w:rPr>
        <w:t xml:space="preserve"> </w:t>
      </w:r>
      <w:r w:rsidR="00930783" w:rsidRPr="00C5203D">
        <w:rPr>
          <w:rFonts w:cs="Arial"/>
          <w:sz w:val="24"/>
        </w:rPr>
        <w:t>with an error of</w:t>
      </w:r>
      <w:r w:rsidR="00D515F9">
        <w:rPr>
          <w:rFonts w:cs="Arial"/>
          <w:sz w:val="24"/>
        </w:rPr>
        <w:t xml:space="preserve"> the CIDB grading being</w:t>
      </w:r>
      <w:r w:rsidR="0007400B">
        <w:rPr>
          <w:rFonts w:cs="Arial"/>
          <w:sz w:val="24"/>
        </w:rPr>
        <w:t xml:space="preserve"> N/A</w:t>
      </w:r>
      <w:r w:rsidR="001836D2">
        <w:rPr>
          <w:rFonts w:cs="Arial"/>
          <w:sz w:val="24"/>
        </w:rPr>
        <w:t xml:space="preserve"> instead of 5CE/5SB or Higher</w:t>
      </w:r>
      <w:r w:rsidR="00930783" w:rsidRPr="00C5203D">
        <w:rPr>
          <w:rFonts w:cs="Arial"/>
          <w:sz w:val="24"/>
        </w:rPr>
        <w:t xml:space="preserve"> for contractors who are eligible to tender</w:t>
      </w:r>
      <w:r w:rsidR="0007400B">
        <w:rPr>
          <w:rFonts w:cs="Arial"/>
          <w:sz w:val="24"/>
        </w:rPr>
        <w:t xml:space="preserve">. Below </w:t>
      </w:r>
      <w:proofErr w:type="gramStart"/>
      <w:r w:rsidR="0007400B">
        <w:rPr>
          <w:rFonts w:cs="Arial"/>
          <w:sz w:val="24"/>
        </w:rPr>
        <w:t xml:space="preserve">are the </w:t>
      </w:r>
      <w:r w:rsidR="0007400B" w:rsidRPr="001836D2">
        <w:rPr>
          <w:rFonts w:cs="Arial"/>
          <w:b/>
          <w:sz w:val="24"/>
        </w:rPr>
        <w:t>time</w:t>
      </w:r>
      <w:proofErr w:type="gramEnd"/>
      <w:r w:rsidR="0007400B">
        <w:rPr>
          <w:rFonts w:cs="Arial"/>
          <w:sz w:val="24"/>
        </w:rPr>
        <w:t xml:space="preserve"> for the Compulsory Briefing Session</w:t>
      </w:r>
      <w:r w:rsidR="00D515F9">
        <w:rPr>
          <w:rFonts w:cs="Arial"/>
          <w:sz w:val="24"/>
        </w:rPr>
        <w:t xml:space="preserve"> and </w:t>
      </w:r>
      <w:r w:rsidR="00D515F9" w:rsidRPr="001836D2">
        <w:rPr>
          <w:rFonts w:cs="Arial"/>
          <w:b/>
          <w:sz w:val="24"/>
        </w:rPr>
        <w:t>correct CIDB Grading</w:t>
      </w:r>
      <w:r w:rsidRPr="00C5203D">
        <w:rPr>
          <w:rFonts w:cs="Arial"/>
          <w:b/>
          <w:sz w:val="24"/>
        </w:rPr>
        <w:t xml:space="preserve"> </w:t>
      </w:r>
      <w:r w:rsidRPr="00C5203D">
        <w:rPr>
          <w:rFonts w:cs="Arial"/>
          <w:sz w:val="24"/>
        </w:rPr>
        <w:t>subject to Council’s Supply Chain Management Policy:</w:t>
      </w:r>
    </w:p>
    <w:p w:rsidR="00B10CD7" w:rsidRPr="00C5203D" w:rsidRDefault="00B10CD7" w:rsidP="00402F76">
      <w:pPr>
        <w:pStyle w:val="BodyText"/>
        <w:rPr>
          <w:rFonts w:cs="Arial"/>
          <w:sz w:val="24"/>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693"/>
        <w:gridCol w:w="1630"/>
        <w:gridCol w:w="1914"/>
        <w:gridCol w:w="1996"/>
        <w:gridCol w:w="2275"/>
        <w:gridCol w:w="1991"/>
      </w:tblGrid>
      <w:tr w:rsidR="00930783" w:rsidRPr="00C5203D" w:rsidTr="00C5203D">
        <w:trPr>
          <w:trHeight w:val="654"/>
          <w:jc w:val="center"/>
        </w:trPr>
        <w:tc>
          <w:tcPr>
            <w:tcW w:w="1286"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BID NO</w:t>
            </w:r>
          </w:p>
        </w:tc>
        <w:tc>
          <w:tcPr>
            <w:tcW w:w="2693"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BID NAME</w:t>
            </w:r>
          </w:p>
        </w:tc>
        <w:tc>
          <w:tcPr>
            <w:tcW w:w="1630"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DOCUMENT FEE</w:t>
            </w:r>
          </w:p>
        </w:tc>
        <w:tc>
          <w:tcPr>
            <w:tcW w:w="1914"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CIDB GRADING DESIGNATION</w:t>
            </w:r>
          </w:p>
        </w:tc>
        <w:tc>
          <w:tcPr>
            <w:tcW w:w="1996"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TECHNICAL ENQUIRIES</w:t>
            </w:r>
          </w:p>
        </w:tc>
        <w:tc>
          <w:tcPr>
            <w:tcW w:w="2275"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COMPULSORY BRIEFING SESSION/DATE</w:t>
            </w:r>
          </w:p>
        </w:tc>
        <w:tc>
          <w:tcPr>
            <w:tcW w:w="1991" w:type="dxa"/>
            <w:vAlign w:val="center"/>
          </w:tcPr>
          <w:p w:rsidR="00930783" w:rsidRPr="001836D2" w:rsidRDefault="00930783" w:rsidP="000632A6">
            <w:pPr>
              <w:jc w:val="center"/>
              <w:rPr>
                <w:rFonts w:ascii="Century Gothic" w:hAnsi="Century Gothic" w:cs="Arial"/>
                <w:b/>
                <w:sz w:val="24"/>
                <w:szCs w:val="24"/>
              </w:rPr>
            </w:pPr>
            <w:r w:rsidRPr="001836D2">
              <w:rPr>
                <w:rFonts w:ascii="Century Gothic" w:hAnsi="Century Gothic" w:cs="Arial"/>
                <w:b/>
                <w:sz w:val="24"/>
                <w:szCs w:val="24"/>
              </w:rPr>
              <w:t>CLOSING DATE</w:t>
            </w:r>
          </w:p>
        </w:tc>
      </w:tr>
      <w:tr w:rsidR="00930783" w:rsidRPr="00C5203D" w:rsidTr="00C5203D">
        <w:trPr>
          <w:trHeight w:val="221"/>
          <w:jc w:val="center"/>
        </w:trPr>
        <w:tc>
          <w:tcPr>
            <w:tcW w:w="1286" w:type="dxa"/>
            <w:vAlign w:val="center"/>
          </w:tcPr>
          <w:p w:rsidR="00930783" w:rsidRPr="001836D2" w:rsidRDefault="0007400B" w:rsidP="000632A6">
            <w:pPr>
              <w:jc w:val="center"/>
              <w:rPr>
                <w:rFonts w:ascii="Arial Narrow" w:hAnsi="Arial Narrow" w:cs="Arial"/>
                <w:sz w:val="24"/>
                <w:szCs w:val="24"/>
              </w:rPr>
            </w:pPr>
            <w:r w:rsidRPr="001836D2">
              <w:rPr>
                <w:rFonts w:ascii="Arial Narrow" w:hAnsi="Arial Narrow" w:cs="Arial"/>
                <w:sz w:val="24"/>
                <w:szCs w:val="24"/>
              </w:rPr>
              <w:t>A063-2014/15</w:t>
            </w:r>
          </w:p>
        </w:tc>
        <w:tc>
          <w:tcPr>
            <w:tcW w:w="2693" w:type="dxa"/>
            <w:vAlign w:val="center"/>
          </w:tcPr>
          <w:p w:rsidR="00930783" w:rsidRPr="001836D2" w:rsidRDefault="0007400B" w:rsidP="000632A6">
            <w:pPr>
              <w:rPr>
                <w:rFonts w:ascii="Arial" w:hAnsi="Arial" w:cs="Arial"/>
                <w:sz w:val="24"/>
                <w:szCs w:val="24"/>
              </w:rPr>
            </w:pPr>
            <w:r w:rsidRPr="001836D2">
              <w:rPr>
                <w:rFonts w:ascii="Arial Narrow" w:hAnsi="Arial Narrow"/>
                <w:sz w:val="24"/>
                <w:szCs w:val="24"/>
              </w:rPr>
              <w:t>Supply, Delivery And Lay Of Hot Premix And Supply Delivery And Apply Non-Conventional Stabilization Products</w:t>
            </w:r>
          </w:p>
        </w:tc>
        <w:tc>
          <w:tcPr>
            <w:tcW w:w="1630" w:type="dxa"/>
            <w:vAlign w:val="center"/>
          </w:tcPr>
          <w:p w:rsidR="00930783" w:rsidRPr="001836D2" w:rsidRDefault="00930783" w:rsidP="00402F76">
            <w:pPr>
              <w:jc w:val="center"/>
              <w:rPr>
                <w:rFonts w:ascii="Arial Narrow" w:hAnsi="Arial Narrow" w:cs="Arial"/>
                <w:sz w:val="24"/>
                <w:szCs w:val="24"/>
              </w:rPr>
            </w:pPr>
            <w:r w:rsidRPr="001836D2">
              <w:rPr>
                <w:rFonts w:ascii="Arial Narrow" w:hAnsi="Arial Narrow" w:cs="Arial"/>
                <w:sz w:val="24"/>
                <w:szCs w:val="24"/>
              </w:rPr>
              <w:t>R300.00</w:t>
            </w:r>
          </w:p>
        </w:tc>
        <w:tc>
          <w:tcPr>
            <w:tcW w:w="1914" w:type="dxa"/>
            <w:vAlign w:val="center"/>
          </w:tcPr>
          <w:p w:rsidR="00930783" w:rsidRPr="001836D2" w:rsidRDefault="0007400B" w:rsidP="000632A6">
            <w:pPr>
              <w:jc w:val="center"/>
              <w:rPr>
                <w:rFonts w:ascii="Arial Narrow" w:hAnsi="Arial Narrow" w:cs="Arial"/>
                <w:sz w:val="24"/>
                <w:szCs w:val="24"/>
              </w:rPr>
            </w:pPr>
            <w:r w:rsidRPr="001836D2">
              <w:rPr>
                <w:rFonts w:ascii="Arial Narrow" w:hAnsi="Arial Narrow" w:cs="Arial"/>
                <w:sz w:val="24"/>
                <w:szCs w:val="24"/>
              </w:rPr>
              <w:t>5CE/ 5SB</w:t>
            </w:r>
            <w:r w:rsidR="001836D2" w:rsidRPr="001836D2">
              <w:rPr>
                <w:rFonts w:ascii="Arial Narrow" w:hAnsi="Arial Narrow" w:cs="Arial"/>
                <w:sz w:val="24"/>
                <w:szCs w:val="24"/>
              </w:rPr>
              <w:t xml:space="preserve"> or Higher</w:t>
            </w:r>
          </w:p>
        </w:tc>
        <w:tc>
          <w:tcPr>
            <w:tcW w:w="1996" w:type="dxa"/>
            <w:vAlign w:val="center"/>
          </w:tcPr>
          <w:p w:rsidR="001836D2" w:rsidRPr="001836D2" w:rsidRDefault="001836D2" w:rsidP="001836D2">
            <w:pPr>
              <w:jc w:val="center"/>
              <w:rPr>
                <w:rFonts w:ascii="Arial Narrow" w:hAnsi="Arial Narrow"/>
                <w:sz w:val="24"/>
                <w:szCs w:val="24"/>
              </w:rPr>
            </w:pPr>
            <w:r w:rsidRPr="001836D2">
              <w:rPr>
                <w:rFonts w:ascii="Arial Narrow" w:hAnsi="Arial Narrow"/>
                <w:sz w:val="24"/>
                <w:szCs w:val="24"/>
              </w:rPr>
              <w:t>Jay Thulasee</w:t>
            </w:r>
          </w:p>
          <w:p w:rsidR="001836D2" w:rsidRPr="001836D2" w:rsidRDefault="001836D2" w:rsidP="001836D2">
            <w:pPr>
              <w:jc w:val="center"/>
              <w:rPr>
                <w:rFonts w:ascii="Arial Narrow" w:hAnsi="Arial Narrow"/>
                <w:sz w:val="24"/>
                <w:szCs w:val="24"/>
              </w:rPr>
            </w:pPr>
            <w:r w:rsidRPr="001836D2">
              <w:rPr>
                <w:rFonts w:ascii="Arial Narrow" w:hAnsi="Arial Narrow"/>
                <w:sz w:val="24"/>
                <w:szCs w:val="24"/>
              </w:rPr>
              <w:t>034 317 1270</w:t>
            </w:r>
          </w:p>
          <w:p w:rsidR="00930783" w:rsidRPr="001836D2" w:rsidRDefault="001836D2" w:rsidP="001836D2">
            <w:pPr>
              <w:jc w:val="center"/>
              <w:rPr>
                <w:rFonts w:ascii="Arial" w:hAnsi="Arial" w:cs="Arial"/>
                <w:sz w:val="24"/>
                <w:szCs w:val="24"/>
              </w:rPr>
            </w:pPr>
            <w:r w:rsidRPr="001836D2">
              <w:rPr>
                <w:rFonts w:ascii="Arial Narrow" w:hAnsi="Arial Narrow"/>
                <w:sz w:val="24"/>
                <w:szCs w:val="24"/>
              </w:rPr>
              <w:t>076 357 4373</w:t>
            </w:r>
          </w:p>
        </w:tc>
        <w:tc>
          <w:tcPr>
            <w:tcW w:w="2275" w:type="dxa"/>
            <w:vAlign w:val="center"/>
          </w:tcPr>
          <w:p w:rsidR="001836D2" w:rsidRPr="001836D2" w:rsidRDefault="001836D2" w:rsidP="001836D2">
            <w:pPr>
              <w:jc w:val="center"/>
              <w:rPr>
                <w:rFonts w:ascii="Arial Narrow" w:hAnsi="Arial Narrow"/>
                <w:sz w:val="24"/>
                <w:szCs w:val="24"/>
              </w:rPr>
            </w:pPr>
            <w:r w:rsidRPr="001836D2">
              <w:rPr>
                <w:rFonts w:ascii="Arial Narrow" w:hAnsi="Arial Narrow"/>
                <w:sz w:val="24"/>
                <w:szCs w:val="24"/>
              </w:rPr>
              <w:t>29/10/2014 Hospital Road Technical Services Boardroom</w:t>
            </w:r>
            <w:r w:rsidR="00314BEC">
              <w:rPr>
                <w:rFonts w:ascii="Arial Narrow" w:hAnsi="Arial Narrow"/>
                <w:sz w:val="24"/>
                <w:szCs w:val="24"/>
              </w:rPr>
              <w:t>@10h00</w:t>
            </w:r>
          </w:p>
          <w:p w:rsidR="00930783" w:rsidRPr="001836D2" w:rsidRDefault="00930783" w:rsidP="006D3D30">
            <w:pPr>
              <w:jc w:val="center"/>
              <w:rPr>
                <w:rFonts w:ascii="Arial" w:hAnsi="Arial" w:cs="Arial"/>
                <w:sz w:val="24"/>
                <w:szCs w:val="24"/>
              </w:rPr>
            </w:pPr>
          </w:p>
        </w:tc>
        <w:tc>
          <w:tcPr>
            <w:tcW w:w="1991" w:type="dxa"/>
            <w:vAlign w:val="center"/>
          </w:tcPr>
          <w:p w:rsidR="001836D2" w:rsidRPr="001836D2" w:rsidRDefault="001836D2" w:rsidP="001836D2">
            <w:pPr>
              <w:jc w:val="center"/>
              <w:rPr>
                <w:rFonts w:ascii="Arial Narrow" w:hAnsi="Arial Narrow"/>
                <w:sz w:val="24"/>
                <w:szCs w:val="24"/>
              </w:rPr>
            </w:pPr>
            <w:r w:rsidRPr="001836D2">
              <w:rPr>
                <w:rFonts w:ascii="Arial Narrow" w:hAnsi="Arial Narrow"/>
                <w:sz w:val="24"/>
                <w:szCs w:val="24"/>
              </w:rPr>
              <w:t>Friday</w:t>
            </w:r>
          </w:p>
          <w:p w:rsidR="00930783" w:rsidRPr="001836D2" w:rsidRDefault="001836D2" w:rsidP="001836D2">
            <w:pPr>
              <w:jc w:val="center"/>
              <w:rPr>
                <w:rFonts w:ascii="Arial" w:hAnsi="Arial" w:cs="Arial"/>
                <w:sz w:val="24"/>
                <w:szCs w:val="24"/>
              </w:rPr>
            </w:pPr>
            <w:r w:rsidRPr="001836D2">
              <w:rPr>
                <w:rFonts w:ascii="Arial Narrow" w:hAnsi="Arial Narrow"/>
                <w:sz w:val="24"/>
                <w:szCs w:val="24"/>
              </w:rPr>
              <w:t>07/11/2014</w:t>
            </w:r>
          </w:p>
        </w:tc>
      </w:tr>
    </w:tbl>
    <w:p w:rsidR="00DC1E43" w:rsidRPr="00C5203D" w:rsidRDefault="00DC1E43" w:rsidP="00D739E9">
      <w:pPr>
        <w:tabs>
          <w:tab w:val="center" w:pos="4513"/>
        </w:tabs>
        <w:suppressAutoHyphens/>
        <w:ind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Bid documents are obtainable from the office of the Strategic Executive </w:t>
      </w:r>
      <w:r w:rsidRPr="00C5203D">
        <w:rPr>
          <w:rFonts w:ascii="Arial" w:hAnsi="Arial" w:cs="Arial"/>
          <w:sz w:val="24"/>
          <w:szCs w:val="24"/>
        </w:rPr>
        <w:t xml:space="preserve">Director: Budget &amp; Treasury Services, Municipal Civic Centre: Room – G30, 37 Murchison Street, Newcastle </w:t>
      </w:r>
      <w:r w:rsidRPr="00C5203D">
        <w:rPr>
          <w:rFonts w:ascii="Arial" w:hAnsi="Arial" w:cs="Arial"/>
          <w:b/>
          <w:bCs/>
          <w:spacing w:val="-3"/>
          <w:sz w:val="24"/>
          <w:szCs w:val="24"/>
        </w:rPr>
        <w:t>at a non- refundable document fee</w:t>
      </w:r>
      <w:r w:rsidR="00C5203D" w:rsidRPr="00C5203D">
        <w:rPr>
          <w:rFonts w:ascii="Arial" w:hAnsi="Arial" w:cs="Arial"/>
          <w:b/>
          <w:bCs/>
          <w:spacing w:val="-3"/>
          <w:sz w:val="24"/>
          <w:szCs w:val="24"/>
        </w:rPr>
        <w:t xml:space="preserve"> of R300</w:t>
      </w:r>
      <w:r w:rsidRPr="00C5203D">
        <w:rPr>
          <w:rFonts w:ascii="Arial" w:hAnsi="Arial" w:cs="Arial"/>
          <w:b/>
          <w:bCs/>
          <w:spacing w:val="-3"/>
          <w:sz w:val="24"/>
          <w:szCs w:val="24"/>
        </w:rPr>
        <w:t xml:space="preserve"> </w:t>
      </w:r>
      <w:r w:rsidRPr="00C5203D">
        <w:rPr>
          <w:rFonts w:ascii="Arial" w:hAnsi="Arial" w:cs="Arial"/>
          <w:bCs/>
          <w:spacing w:val="-3"/>
          <w:sz w:val="24"/>
          <w:szCs w:val="24"/>
        </w:rPr>
        <w:t>during office hours between 08h00 to 15h00</w:t>
      </w:r>
      <w:r w:rsidR="00C5203D" w:rsidRPr="00C5203D">
        <w:rPr>
          <w:rFonts w:ascii="Arial" w:hAnsi="Arial" w:cs="Arial"/>
          <w:bCs/>
          <w:spacing w:val="-3"/>
          <w:sz w:val="24"/>
          <w:szCs w:val="24"/>
        </w:rPr>
        <w:t>.</w:t>
      </w:r>
      <w:r w:rsidRPr="00C5203D">
        <w:rPr>
          <w:rFonts w:ascii="Arial" w:hAnsi="Arial" w:cs="Arial"/>
          <w:bCs/>
          <w:spacing w:val="-3"/>
          <w:sz w:val="24"/>
          <w:szCs w:val="24"/>
        </w:rPr>
        <w:t xml:space="preserve"> </w:t>
      </w:r>
      <w:r w:rsidR="00C5203D" w:rsidRPr="00C5203D">
        <w:rPr>
          <w:rFonts w:ascii="Arial" w:hAnsi="Arial" w:cs="Arial"/>
          <w:bCs/>
          <w:spacing w:val="-3"/>
          <w:sz w:val="24"/>
          <w:szCs w:val="24"/>
        </w:rPr>
        <w:t>Documents are already available for purchasing.</w:t>
      </w:r>
    </w:p>
    <w:p w:rsidR="00402F76" w:rsidRDefault="00402F76" w:rsidP="00402F76">
      <w:pPr>
        <w:tabs>
          <w:tab w:val="center" w:pos="4513"/>
        </w:tabs>
        <w:suppressAutoHyphens/>
        <w:ind w:left="-851" w:right="-409"/>
        <w:jc w:val="both"/>
        <w:rPr>
          <w:rFonts w:ascii="Arial" w:hAnsi="Arial" w:cs="Arial"/>
          <w:bCs/>
          <w:spacing w:val="-3"/>
          <w:sz w:val="24"/>
          <w:szCs w:val="24"/>
        </w:rPr>
      </w:pPr>
    </w:p>
    <w:p w:rsidR="00D515F9" w:rsidRPr="00C5203D" w:rsidRDefault="00D515F9" w:rsidP="00402F76">
      <w:pPr>
        <w:tabs>
          <w:tab w:val="center" w:pos="4513"/>
        </w:tabs>
        <w:suppressAutoHyphens/>
        <w:ind w:left="-851" w:right="-409"/>
        <w:jc w:val="both"/>
        <w:rPr>
          <w:rFonts w:ascii="Arial" w:hAnsi="Arial" w:cs="Arial"/>
          <w:bCs/>
          <w:spacing w:val="-3"/>
          <w:sz w:val="24"/>
          <w:szCs w:val="24"/>
        </w:rPr>
      </w:pPr>
    </w:p>
    <w:p w:rsidR="00402F76"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Cs/>
          <w:spacing w:val="-3"/>
          <w:sz w:val="24"/>
          <w:szCs w:val="24"/>
        </w:rPr>
        <w:t xml:space="preserve">Procurement enquiries can be directed to </w:t>
      </w:r>
      <w:proofErr w:type="spellStart"/>
      <w:r w:rsidRPr="00C5203D">
        <w:rPr>
          <w:rFonts w:ascii="Arial" w:hAnsi="Arial" w:cs="Arial"/>
          <w:b/>
          <w:bCs/>
          <w:spacing w:val="-3"/>
          <w:sz w:val="24"/>
          <w:szCs w:val="24"/>
        </w:rPr>
        <w:t>Mr.</w:t>
      </w:r>
      <w:proofErr w:type="spellEnd"/>
      <w:r w:rsidRPr="00C5203D">
        <w:rPr>
          <w:rFonts w:ascii="Arial" w:hAnsi="Arial" w:cs="Arial"/>
          <w:b/>
          <w:bCs/>
          <w:spacing w:val="-3"/>
          <w:sz w:val="24"/>
          <w:szCs w:val="24"/>
        </w:rPr>
        <w:t xml:space="preserve"> </w:t>
      </w:r>
      <w:proofErr w:type="spellStart"/>
      <w:r w:rsidR="001836D2">
        <w:rPr>
          <w:rFonts w:ascii="Arial" w:hAnsi="Arial" w:cs="Arial"/>
          <w:b/>
          <w:bCs/>
          <w:spacing w:val="-3"/>
          <w:sz w:val="24"/>
          <w:szCs w:val="24"/>
        </w:rPr>
        <w:t>S.Vilakazi</w:t>
      </w:r>
      <w:proofErr w:type="spellEnd"/>
      <w:r w:rsidR="001836D2">
        <w:rPr>
          <w:rFonts w:ascii="Arial" w:hAnsi="Arial" w:cs="Arial"/>
          <w:b/>
          <w:bCs/>
          <w:spacing w:val="-3"/>
          <w:sz w:val="24"/>
          <w:szCs w:val="24"/>
        </w:rPr>
        <w:t xml:space="preserve">/ Ms Z </w:t>
      </w:r>
      <w:proofErr w:type="spellStart"/>
      <w:r w:rsidR="001836D2">
        <w:rPr>
          <w:rFonts w:ascii="Arial" w:hAnsi="Arial" w:cs="Arial"/>
          <w:b/>
          <w:bCs/>
          <w:spacing w:val="-3"/>
          <w:sz w:val="24"/>
          <w:szCs w:val="24"/>
        </w:rPr>
        <w:t>Mtetwa</w:t>
      </w:r>
      <w:proofErr w:type="spellEnd"/>
      <w:r w:rsidRPr="00C5203D">
        <w:rPr>
          <w:rFonts w:ascii="Arial" w:hAnsi="Arial" w:cs="Arial"/>
          <w:b/>
          <w:bCs/>
          <w:spacing w:val="-3"/>
          <w:sz w:val="24"/>
          <w:szCs w:val="24"/>
        </w:rPr>
        <w:t xml:space="preserve"> at 034 328 7818</w:t>
      </w:r>
      <w:r w:rsidR="001836D2">
        <w:rPr>
          <w:rFonts w:ascii="Arial" w:hAnsi="Arial" w:cs="Arial"/>
          <w:bCs/>
          <w:spacing w:val="-3"/>
          <w:sz w:val="24"/>
          <w:szCs w:val="24"/>
        </w:rPr>
        <w:t xml:space="preserve"> </w:t>
      </w:r>
      <w:r w:rsidR="001836D2" w:rsidRPr="001836D2">
        <w:rPr>
          <w:rFonts w:ascii="Arial" w:hAnsi="Arial" w:cs="Arial"/>
          <w:b/>
          <w:bCs/>
          <w:spacing w:val="-3"/>
          <w:sz w:val="24"/>
          <w:szCs w:val="24"/>
        </w:rPr>
        <w:t>/7827</w:t>
      </w:r>
    </w:p>
    <w:p w:rsidR="00C5203D" w:rsidRDefault="00C5203D" w:rsidP="00402F76">
      <w:pPr>
        <w:tabs>
          <w:tab w:val="center" w:pos="4513"/>
        </w:tabs>
        <w:suppressAutoHyphens/>
        <w:ind w:left="-851" w:right="-409"/>
        <w:jc w:val="both"/>
        <w:rPr>
          <w:rFonts w:ascii="Arial" w:hAnsi="Arial" w:cs="Arial"/>
          <w:b/>
          <w:bCs/>
          <w:spacing w:val="-3"/>
          <w:sz w:val="24"/>
          <w:szCs w:val="24"/>
        </w:rPr>
      </w:pPr>
    </w:p>
    <w:p w:rsidR="00C5203D" w:rsidRPr="00C5203D" w:rsidRDefault="00C5203D"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ind w:left="-851" w:right="-409"/>
        <w:jc w:val="both"/>
        <w:rPr>
          <w:rFonts w:ascii="Arial" w:hAnsi="Arial" w:cs="Arial"/>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
          <w:bCs/>
          <w:spacing w:val="-3"/>
          <w:sz w:val="24"/>
          <w:szCs w:val="24"/>
        </w:rPr>
        <w:t xml:space="preserve">Banking Details - </w:t>
      </w:r>
      <w:r w:rsidRPr="00C5203D">
        <w:rPr>
          <w:rFonts w:ascii="Arial" w:hAnsi="Arial" w:cs="Arial"/>
          <w:bCs/>
          <w:spacing w:val="-3"/>
          <w:sz w:val="24"/>
          <w:szCs w:val="24"/>
        </w:rPr>
        <w:t xml:space="preserve">The Newcastle Municipality, FNB - </w:t>
      </w:r>
      <w:proofErr w:type="spellStart"/>
      <w:r w:rsidRPr="00C5203D">
        <w:rPr>
          <w:rFonts w:ascii="Arial" w:hAnsi="Arial" w:cs="Arial"/>
          <w:bCs/>
          <w:spacing w:val="-3"/>
          <w:sz w:val="24"/>
          <w:szCs w:val="24"/>
        </w:rPr>
        <w:t>Acc</w:t>
      </w:r>
      <w:proofErr w:type="spellEnd"/>
      <w:r w:rsidRPr="00C5203D">
        <w:rPr>
          <w:rFonts w:ascii="Arial" w:hAnsi="Arial" w:cs="Arial"/>
          <w:bCs/>
          <w:spacing w:val="-3"/>
          <w:sz w:val="24"/>
          <w:szCs w:val="24"/>
        </w:rPr>
        <w:t xml:space="preserve"> No: 5314 003 5974, Br Code: 270 324 (the proof of payment must reflect the bid number and bidder’s name as reference. Fax no.: 034 328 7641)</w:t>
      </w:r>
    </w:p>
    <w:p w:rsidR="00402F76" w:rsidRPr="00C5203D" w:rsidRDefault="00402F76" w:rsidP="00402F76">
      <w:pPr>
        <w:tabs>
          <w:tab w:val="center" w:pos="4513"/>
        </w:tabs>
        <w:suppressAutoHyphens/>
        <w:ind w:left="-851" w:right="-409"/>
        <w:jc w:val="both"/>
        <w:rPr>
          <w:rFonts w:ascii="Arial" w:hAnsi="Arial" w:cs="Arial"/>
          <w:bCs/>
          <w:spacing w:val="-3"/>
          <w:sz w:val="24"/>
          <w:szCs w:val="24"/>
        </w:rPr>
      </w:pPr>
    </w:p>
    <w:p w:rsidR="00B10CD7" w:rsidRPr="00C5203D" w:rsidRDefault="00B10CD7" w:rsidP="00B10CD7">
      <w:pPr>
        <w:tabs>
          <w:tab w:val="center" w:pos="4513"/>
        </w:tabs>
        <w:suppressAutoHyphens/>
        <w:ind w:left="-851" w:right="-409"/>
        <w:jc w:val="both"/>
        <w:rPr>
          <w:rFonts w:ascii="Arial" w:hAnsi="Arial" w:cs="Arial"/>
          <w:sz w:val="24"/>
          <w:szCs w:val="24"/>
        </w:rPr>
      </w:pPr>
      <w:r w:rsidRPr="00C5203D">
        <w:rPr>
          <w:rFonts w:ascii="Arial" w:hAnsi="Arial" w:cs="Arial"/>
          <w:sz w:val="24"/>
          <w:szCs w:val="24"/>
        </w:rPr>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C5203D" w:rsidRDefault="00B10CD7"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Completed bids in plain sealed envelopes, endorsed </w:t>
      </w:r>
      <w:r w:rsidRPr="00C5203D">
        <w:rPr>
          <w:rFonts w:ascii="Arial" w:hAnsi="Arial" w:cs="Arial"/>
          <w:b/>
          <w:bCs/>
          <w:spacing w:val="-3"/>
          <w:sz w:val="24"/>
          <w:szCs w:val="24"/>
        </w:rPr>
        <w:t xml:space="preserve">“Bid number and description” </w:t>
      </w:r>
      <w:r w:rsidRPr="00C5203D">
        <w:rPr>
          <w:rFonts w:ascii="Arial" w:hAnsi="Arial" w:cs="Arial"/>
          <w:bCs/>
          <w:spacing w:val="-3"/>
          <w:sz w:val="24"/>
          <w:szCs w:val="24"/>
        </w:rPr>
        <w:t>bearing the name, address and bidder’s contact details at the back of the envelope</w:t>
      </w:r>
      <w:r w:rsidRPr="00C5203D">
        <w:rPr>
          <w:rFonts w:ascii="Arial" w:hAnsi="Arial" w:cs="Arial"/>
          <w:b/>
          <w:bCs/>
          <w:spacing w:val="-3"/>
          <w:sz w:val="24"/>
          <w:szCs w:val="24"/>
        </w:rPr>
        <w:t xml:space="preserve"> </w:t>
      </w:r>
      <w:r w:rsidRPr="00C5203D">
        <w:rPr>
          <w:rFonts w:ascii="Arial" w:hAnsi="Arial" w:cs="Arial"/>
          <w:bCs/>
          <w:spacing w:val="-3"/>
          <w:sz w:val="24"/>
          <w:szCs w:val="24"/>
        </w:rPr>
        <w:t>and should be placed in the bid box provided at the Municipal Civic Centre (Rates hall) in 37 Murchison Street, Newcastle by no later than 12:00pm of the closing date where bids will be opened in public.</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roofErr w:type="spellStart"/>
      <w:r w:rsidRPr="00C5203D">
        <w:rPr>
          <w:rFonts w:ascii="Arial" w:hAnsi="Arial" w:cs="Arial"/>
          <w:b/>
          <w:bCs/>
          <w:spacing w:val="-3"/>
          <w:sz w:val="24"/>
          <w:szCs w:val="24"/>
        </w:rPr>
        <w:t>Mr.</w:t>
      </w:r>
      <w:proofErr w:type="spellEnd"/>
      <w:r w:rsidRPr="00C5203D">
        <w:rPr>
          <w:rFonts w:ascii="Arial" w:hAnsi="Arial" w:cs="Arial"/>
          <w:b/>
          <w:bCs/>
          <w:spacing w:val="-3"/>
          <w:sz w:val="24"/>
          <w:szCs w:val="24"/>
        </w:rPr>
        <w:t xml:space="preserve"> K. Masange</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Municipal Manager</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 xml:space="preserve">Newcastle Municipality: </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Municipal Civic Centre</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37 Murchison Street</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Private Bag X6621</w:t>
      </w:r>
    </w:p>
    <w:p w:rsidR="00B10CD7"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Newcastle</w:t>
      </w:r>
    </w:p>
    <w:p w:rsidR="00402F76" w:rsidRPr="00C5203D" w:rsidRDefault="00402F76" w:rsidP="00402F76">
      <w:pPr>
        <w:tabs>
          <w:tab w:val="center" w:pos="4513"/>
        </w:tabs>
        <w:suppressAutoHyphens/>
        <w:ind w:left="-851" w:right="-409"/>
        <w:jc w:val="both"/>
        <w:rPr>
          <w:rFonts w:ascii="Arial" w:hAnsi="Arial" w:cs="Arial"/>
          <w:sz w:val="24"/>
          <w:szCs w:val="24"/>
        </w:rPr>
      </w:pPr>
      <w:r w:rsidRPr="00C5203D">
        <w:rPr>
          <w:rFonts w:ascii="Arial" w:hAnsi="Arial" w:cs="Arial"/>
          <w:b/>
          <w:bCs/>
          <w:spacing w:val="-3"/>
          <w:sz w:val="24"/>
          <w:szCs w:val="24"/>
        </w:rPr>
        <w:t>2940</w:t>
      </w:r>
    </w:p>
    <w:p w:rsidR="001579D2" w:rsidRPr="00C5203D" w:rsidRDefault="001579D2">
      <w:pPr>
        <w:rPr>
          <w:rFonts w:ascii="Arial" w:hAnsi="Arial" w:cs="Arial"/>
          <w:sz w:val="24"/>
          <w:szCs w:val="24"/>
        </w:rPr>
      </w:pPr>
    </w:p>
    <w:sectPr w:rsidR="001579D2" w:rsidRPr="00C5203D"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33" w:rsidRDefault="003D1633">
      <w:r>
        <w:separator/>
      </w:r>
    </w:p>
  </w:endnote>
  <w:endnote w:type="continuationSeparator" w:id="0">
    <w:p w:rsidR="003D1633" w:rsidRDefault="003D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33" w:rsidRDefault="003D1633">
      <w:r>
        <w:separator/>
      </w:r>
    </w:p>
  </w:footnote>
  <w:footnote w:type="continuationSeparator" w:id="0">
    <w:p w:rsidR="003D1633" w:rsidRDefault="003D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6"/>
    <w:rsid w:val="00030CD5"/>
    <w:rsid w:val="000438AB"/>
    <w:rsid w:val="000632A6"/>
    <w:rsid w:val="0007400B"/>
    <w:rsid w:val="000A46CE"/>
    <w:rsid w:val="001448A3"/>
    <w:rsid w:val="00146F4D"/>
    <w:rsid w:val="001579D2"/>
    <w:rsid w:val="001836D2"/>
    <w:rsid w:val="00314BEC"/>
    <w:rsid w:val="00356EE7"/>
    <w:rsid w:val="003D1633"/>
    <w:rsid w:val="003F452A"/>
    <w:rsid w:val="00402F76"/>
    <w:rsid w:val="005056ED"/>
    <w:rsid w:val="00541F85"/>
    <w:rsid w:val="00560F59"/>
    <w:rsid w:val="005845D7"/>
    <w:rsid w:val="00590358"/>
    <w:rsid w:val="00675D6A"/>
    <w:rsid w:val="00696A6F"/>
    <w:rsid w:val="006D3D30"/>
    <w:rsid w:val="00701389"/>
    <w:rsid w:val="00803ABB"/>
    <w:rsid w:val="00901203"/>
    <w:rsid w:val="00930783"/>
    <w:rsid w:val="00964A7E"/>
    <w:rsid w:val="00970D7C"/>
    <w:rsid w:val="009D140D"/>
    <w:rsid w:val="00A96842"/>
    <w:rsid w:val="00AE567C"/>
    <w:rsid w:val="00AF6A1E"/>
    <w:rsid w:val="00B10CD7"/>
    <w:rsid w:val="00C5203D"/>
    <w:rsid w:val="00C532D4"/>
    <w:rsid w:val="00C642A4"/>
    <w:rsid w:val="00C81ED9"/>
    <w:rsid w:val="00D515F9"/>
    <w:rsid w:val="00D739E9"/>
    <w:rsid w:val="00DC1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siyabongaz</dc:creator>
  <cp:lastModifiedBy>Zakithi Mtetwa</cp:lastModifiedBy>
  <cp:revision>2</cp:revision>
  <cp:lastPrinted>2014-02-14T19:24:00Z</cp:lastPrinted>
  <dcterms:created xsi:type="dcterms:W3CDTF">2014-10-21T10:13:00Z</dcterms:created>
  <dcterms:modified xsi:type="dcterms:W3CDTF">2014-10-21T10:13:00Z</dcterms:modified>
</cp:coreProperties>
</file>